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7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7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天津市滨海新区人民政府办公室关于调整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滨海新区健康促进委员会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领导人员的通知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各开发区管委会，各委局、各街镇、各单位：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根据工作需要，区人民政府决定调整滨海新区健康促进委员会领导人员，区长单泽峰担任主任，副区长张兴瑞担任常务副主任，区卫生健康委主任邓为民担任副主任。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上述议事协调机构成员名单和职责由其办公室发文落实。议事协调机构及其办公室在有关工作任务结束后自行撤销。</w:t>
      </w: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spacing w:line="240" w:lineRule="auto"/>
        <w:ind w:right="1260" w:rightChars="6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天津市滨海新区人民政府办公室</w:t>
      </w:r>
    </w:p>
    <w:p>
      <w:pPr>
        <w:ind w:right="1260" w:rightChars="6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sz w:val="32"/>
          <w:szCs w:val="32"/>
          <w:lang w:val="en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2022年</w:t>
      </w:r>
      <w:r>
        <w:rPr>
          <w:rFonts w:hint="default" w:eastAsia="仿宋_GB2312" w:cs="Times New Roman"/>
          <w:sz w:val="32"/>
          <w:szCs w:val="32"/>
          <w:lang w:val="e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（此件主动公开）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1"/>
    <w:family w:val="auto"/>
    <w:pitch w:val="default"/>
    <w:sig w:usb0="00000000" w:usb1="0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0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1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1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7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1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1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7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attachedTemplate r:id="rId1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A72715"/>
    <w:rsid w:val="37F6CA91"/>
    <w:rsid w:val="3F7CDBB3"/>
    <w:rsid w:val="76BF273C"/>
    <w:rsid w:val="77FE3B23"/>
    <w:rsid w:val="AEF5C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line="360" w:lineRule="auto"/>
      <w:ind w:firstLine="420" w:firstLineChars="200"/>
      <w:outlineLvl w:val="2"/>
    </w:pPr>
    <w:rPr>
      <w:bCs/>
      <w:sz w:val="28"/>
      <w:szCs w:val="32"/>
    </w:rPr>
  </w:style>
  <w:style w:type="character" w:default="1" w:styleId="10">
    <w:name w:val="Default Paragraph Font"/>
    <w:qFormat/>
    <w:uiPriority w:val="1"/>
  </w:style>
  <w:style w:type="table" w:default="1" w:styleId="9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</w:rPr>
  </w:style>
  <w:style w:type="paragraph" w:styleId="4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5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paragraph" w:customStyle="1" w:styleId="12">
    <w:name w:val="_Style 2"/>
    <w:basedOn w:val="1"/>
    <w:qFormat/>
    <w:uiPriority w:val="0"/>
  </w:style>
  <w:style w:type="paragraph" w:customStyle="1" w:styleId="13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opt/kingsoft/wps-office/office6/C:/home/kylin/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2</Pages>
  <Words>261</Words>
  <Characters>271</Characters>
  <Paragraphs>41</Paragraphs>
  <TotalTime>2</TotalTime>
  <ScaleCrop>false</ScaleCrop>
  <LinksUpToDate>false</LinksUpToDate>
  <CharactersWithSpaces>278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2022-01-22T00:26:00Z</dcterms:created>
  <dc:creator>张殿武</dc:creator>
  <cp:lastModifiedBy>kylin</cp:lastModifiedBy>
  <cp:lastPrinted>2012-08-31T17:48:00Z</cp:lastPrinted>
  <dcterms:modified xsi:type="dcterms:W3CDTF">2023-01-12T14:34:15Z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